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8"/>
        <w:gridCol w:w="4536"/>
        <w:gridCol w:w="1701"/>
        <w:gridCol w:w="986"/>
      </w:tblGrid>
      <w:sdt>
        <w:sdtPr>
          <w:rPr>
            <w:rFonts w:ascii="Times New Roman" w:hAnsi="Times New Roman"/>
            <w:color w:val="FFFFFF" w:themeColor="background1"/>
            <w:sz w:val="24"/>
            <w:szCs w:val="24"/>
          </w:rPr>
          <w:alias w:val="Рег. таблица"/>
          <w:tag w:val="Рег. таблица"/>
          <w:id w:val="1956059285"/>
          <w:lock w:val="contentLocked"/>
          <w:placeholder>
            <w:docPart w:val="37819044DCE348B2956D033ED7895E7F"/>
          </w:placeholder>
        </w:sdtPr>
        <w:sdtEndPr>
          <w:rPr>
            <w:color w:val="auto"/>
          </w:rPr>
        </w:sdtEndPr>
        <w:sdtContent>
          <w:tr w:rsidR="00F04814" w:rsidRPr="00A17CB6" w:rsidTr="009B3652">
            <w:tc>
              <w:tcPr>
                <w:tcW w:w="1838" w:type="dxa"/>
                <w:vAlign w:val="center"/>
              </w:tcPr>
              <w:sdt>
                <w:sdtPr>
                  <w:rPr>
                    <w:rFonts w:ascii="Times New Roman" w:hAnsi="Times New Roman"/>
                    <w:color w:val="FFFFFF" w:themeColor="background1"/>
                    <w:sz w:val="24"/>
                    <w:szCs w:val="24"/>
                  </w:rPr>
                  <w:alias w:val="Штамп"/>
                  <w:tag w:val="Штамп"/>
                  <w:id w:val="623665302"/>
                  <w:lock w:val="contentLocked"/>
                  <w:placeholder>
                    <w:docPart w:val="8D747F595A6E471187FC8E60575F2D84"/>
                  </w:placeholder>
                </w:sdtPr>
                <w:sdtContent>
                  <w:p w:rsidR="00F04814" w:rsidRPr="00A17CB6" w:rsidRDefault="00F04814" w:rsidP="009B3652">
                    <w:pPr>
                      <w:tabs>
                        <w:tab w:val="left" w:pos="7938"/>
                      </w:tabs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17CB6">
                      <w:rPr>
                        <w:rFonts w:ascii="Times New Roman" w:hAnsi="Times New Roman"/>
                        <w:color w:val="FFFFFF" w:themeColor="background1"/>
                        <w:sz w:val="24"/>
                        <w:szCs w:val="24"/>
                      </w:rPr>
                      <w:t>^Ω</w:t>
                    </w:r>
                  </w:p>
                </w:sdtContent>
              </w:sdt>
            </w:tc>
            <w:tc>
              <w:tcPr>
                <w:tcW w:w="4536" w:type="dxa"/>
                <w:vAlign w:val="center"/>
              </w:tcPr>
              <w:p w:rsidR="00F04814" w:rsidRPr="00A17CB6" w:rsidRDefault="00F04814" w:rsidP="009B3652">
                <w:pPr>
                  <w:tabs>
                    <w:tab w:val="left" w:pos="7938"/>
                  </w:tabs>
                  <w:spacing w:after="0" w:line="240" w:lineRule="auto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alias w:val="№"/>
                  <w:tag w:val="№"/>
                  <w:id w:val="1367878594"/>
                  <w:lock w:val="contentLocked"/>
                  <w:placeholder>
                    <w:docPart w:val="37819044DCE348B2956D033ED7895E7F"/>
                  </w:placeholder>
                </w:sdtPr>
                <w:sdtContent>
                  <w:p w:rsidR="00F04814" w:rsidRPr="00A17CB6" w:rsidRDefault="00F04814" w:rsidP="009B3652">
                    <w:pPr>
                      <w:tabs>
                        <w:tab w:val="left" w:pos="7938"/>
                      </w:tabs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17CB6">
                      <w:rPr>
                        <w:rFonts w:ascii="Times New Roman" w:hAnsi="Times New Roman"/>
                        <w:sz w:val="24"/>
                        <w:szCs w:val="24"/>
                      </w:rPr>
                      <w:t>№</w:t>
                    </w:r>
                  </w:p>
                </w:sdtContent>
              </w:sdt>
            </w:tc>
            <w:tc>
              <w:tcPr>
                <w:tcW w:w="986" w:type="dxa"/>
                <w:vAlign w:val="bottom"/>
              </w:tcPr>
              <w:p w:rsidR="00F04814" w:rsidRPr="00A17CB6" w:rsidRDefault="00F04814" w:rsidP="009B3652">
                <w:pPr>
                  <w:tabs>
                    <w:tab w:val="left" w:pos="7938"/>
                  </w:tabs>
                  <w:spacing w:after="0" w:line="240" w:lineRule="auto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</w:sdtContent>
      </w:sdt>
    </w:tbl>
    <w:sdt>
      <w:sdtPr>
        <w:rPr>
          <w:rFonts w:ascii="Times New Roman" w:hAnsi="Times New Roman"/>
          <w:sz w:val="28"/>
          <w:szCs w:val="28"/>
        </w:rPr>
        <w:alias w:val="Содержание"/>
        <w:tag w:val="Содержание"/>
        <w:id w:val="-998805537"/>
        <w:placeholder>
          <w:docPart w:val="0A797271F5E04B0E85817214B36A5426"/>
        </w:placeholder>
      </w:sdtPr>
      <w:sdtContent>
        <w:p w:rsidR="009306CF" w:rsidRDefault="009306CF" w:rsidP="009306CF">
          <w:pPr>
            <w:widowControl w:val="0"/>
            <w:spacing w:after="0" w:line="240" w:lineRule="exact"/>
            <w:ind w:right="23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F04814" w:rsidRDefault="00F04814" w:rsidP="00F04814">
          <w:pPr>
            <w:widowControl w:val="0"/>
            <w:spacing w:after="0" w:line="240" w:lineRule="exact"/>
            <w:ind w:right="23"/>
            <w:jc w:val="center"/>
            <w:rPr>
              <w:rFonts w:ascii="Times New Roman" w:hAnsi="Times New Roman"/>
              <w:sz w:val="28"/>
              <w:szCs w:val="28"/>
            </w:rPr>
          </w:pPr>
          <w:bookmarkStart w:id="0" w:name="_GoBack"/>
          <w:bookmarkEnd w:id="0"/>
          <w:r>
            <w:rPr>
              <w:rFonts w:ascii="Times New Roman" w:hAnsi="Times New Roman"/>
              <w:sz w:val="28"/>
              <w:szCs w:val="28"/>
            </w:rPr>
            <w:t>Об установлении стоимости образовательных услуг</w:t>
          </w:r>
        </w:p>
      </w:sdtContent>
    </w:sdt>
    <w:p w:rsidR="00F04814" w:rsidRDefault="00F04814" w:rsidP="00F04814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</w:rPr>
      </w:pPr>
    </w:p>
    <w:p w:rsidR="005169A3" w:rsidRPr="00A24C64" w:rsidRDefault="005169A3" w:rsidP="005169A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части 2 статьи 29</w:t>
      </w:r>
      <w:r w:rsidRPr="00A24C64">
        <w:rPr>
          <w:rFonts w:ascii="Times New Roman" w:hAnsi="Times New Roman"/>
          <w:sz w:val="28"/>
          <w:szCs w:val="28"/>
        </w:rPr>
        <w:t xml:space="preserve"> Федерального закона от 29</w:t>
      </w:r>
      <w:r>
        <w:rPr>
          <w:rFonts w:ascii="Times New Roman" w:hAnsi="Times New Roman"/>
          <w:sz w:val="28"/>
          <w:szCs w:val="28"/>
        </w:rPr>
        <w:t>.12.2012</w:t>
      </w:r>
      <w:r w:rsidRPr="00A24C64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Федерации», на основании расчета стоимос</w:t>
      </w:r>
      <w:r>
        <w:rPr>
          <w:rFonts w:ascii="Times New Roman" w:hAnsi="Times New Roman"/>
          <w:sz w:val="28"/>
          <w:szCs w:val="28"/>
        </w:rPr>
        <w:t>ти на выполнение образовательных услуг</w:t>
      </w:r>
      <w:r w:rsidRPr="00A24C6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D90331">
        <w:rPr>
          <w:rFonts w:ascii="Times New Roman" w:hAnsi="Times New Roman"/>
          <w:sz w:val="28"/>
          <w:szCs w:val="28"/>
        </w:rPr>
        <w:t>повышения квалификации</w:t>
      </w:r>
      <w:r w:rsidRPr="009D5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базе Института НМФО, служебной записки заведующего кафедрой </w:t>
      </w:r>
      <w:r w:rsidRPr="00EB36CA">
        <w:rPr>
          <w:rFonts w:ascii="Times New Roman" w:hAnsi="Times New Roman"/>
          <w:sz w:val="28"/>
          <w:szCs w:val="28"/>
        </w:rPr>
        <w:t>хирургических болезней №</w:t>
      </w:r>
      <w:r>
        <w:rPr>
          <w:rFonts w:ascii="Times New Roman" w:hAnsi="Times New Roman"/>
          <w:sz w:val="28"/>
          <w:szCs w:val="28"/>
        </w:rPr>
        <w:t xml:space="preserve"> 1 Института НМФО </w:t>
      </w:r>
      <w:proofErr w:type="spellStart"/>
      <w:r>
        <w:rPr>
          <w:rFonts w:ascii="Times New Roman" w:hAnsi="Times New Roman"/>
          <w:sz w:val="28"/>
          <w:szCs w:val="28"/>
        </w:rPr>
        <w:t>ВогГМУ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Веденина</w:t>
      </w:r>
      <w:proofErr w:type="spellEnd"/>
      <w:r w:rsidRPr="00EB36CA">
        <w:rPr>
          <w:rFonts w:ascii="Times New Roman" w:hAnsi="Times New Roman"/>
          <w:sz w:val="28"/>
          <w:szCs w:val="28"/>
        </w:rPr>
        <w:t xml:space="preserve"> Ю.И. </w:t>
      </w:r>
      <w:r>
        <w:rPr>
          <w:rFonts w:ascii="Times New Roman" w:hAnsi="Times New Roman"/>
          <w:sz w:val="28"/>
          <w:szCs w:val="28"/>
        </w:rPr>
        <w:t>от 13.03.2025</w:t>
      </w:r>
    </w:p>
    <w:p w:rsidR="005169A3" w:rsidRDefault="005169A3" w:rsidP="00516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6E4">
        <w:rPr>
          <w:rFonts w:ascii="Times New Roman" w:hAnsi="Times New Roman"/>
          <w:spacing w:val="80"/>
          <w:sz w:val="28"/>
          <w:szCs w:val="28"/>
        </w:rPr>
        <w:t>приказываю</w:t>
      </w:r>
      <w:r w:rsidRPr="009A56E4">
        <w:rPr>
          <w:rFonts w:ascii="Times New Roman" w:hAnsi="Times New Roman"/>
          <w:sz w:val="28"/>
          <w:szCs w:val="28"/>
        </w:rPr>
        <w:t>:</w:t>
      </w:r>
    </w:p>
    <w:p w:rsidR="005169A3" w:rsidRPr="00DB6169" w:rsidRDefault="005169A3" w:rsidP="005169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5169A3" w:rsidRPr="004C07BA" w:rsidRDefault="005169A3" w:rsidP="005169A3">
      <w:pPr>
        <w:pStyle w:val="23"/>
        <w:numPr>
          <w:ilvl w:val="0"/>
          <w:numId w:val="1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spacing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24C64">
        <w:rPr>
          <w:sz w:val="28"/>
          <w:szCs w:val="28"/>
        </w:rPr>
        <w:t xml:space="preserve">становить стоимость </w:t>
      </w:r>
      <w:r>
        <w:rPr>
          <w:sz w:val="28"/>
          <w:szCs w:val="28"/>
        </w:rPr>
        <w:t>образовательных услуг</w:t>
      </w:r>
      <w:r w:rsidRPr="00A24C6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программе повышения квалификации «</w:t>
      </w:r>
      <w:r w:rsidRPr="00B54C61">
        <w:rPr>
          <w:sz w:val="28"/>
          <w:szCs w:val="28"/>
        </w:rPr>
        <w:t>Современные аспекты применения клинических рекомендаций в хирургической практике</w:t>
      </w:r>
      <w:r>
        <w:rPr>
          <w:sz w:val="28"/>
          <w:szCs w:val="28"/>
        </w:rPr>
        <w:t>»</w:t>
      </w:r>
      <w:r w:rsidRPr="00A24C64">
        <w:rPr>
          <w:sz w:val="28"/>
          <w:szCs w:val="28"/>
        </w:rPr>
        <w:t xml:space="preserve"> (курс </w:t>
      </w:r>
      <w:r w:rsidRPr="00C659CE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36 </w:t>
      </w:r>
      <w:r w:rsidRPr="00C659CE">
        <w:rPr>
          <w:sz w:val="28"/>
          <w:szCs w:val="28"/>
        </w:rPr>
        <w:t>час</w:t>
      </w:r>
      <w:r>
        <w:rPr>
          <w:sz w:val="28"/>
          <w:szCs w:val="28"/>
        </w:rPr>
        <w:t>ов,</w:t>
      </w:r>
      <w:r w:rsidRPr="00A24C64">
        <w:rPr>
          <w:sz w:val="28"/>
          <w:szCs w:val="28"/>
        </w:rPr>
        <w:t xml:space="preserve"> форма обучения </w:t>
      </w:r>
      <w:r>
        <w:rPr>
          <w:sz w:val="28"/>
          <w:szCs w:val="28"/>
        </w:rPr>
        <w:t>ДОТ)</w:t>
      </w:r>
      <w:r w:rsidRPr="00A24C64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38 000 руб</w:t>
      </w:r>
      <w:r w:rsidRPr="004C07BA">
        <w:rPr>
          <w:sz w:val="28"/>
          <w:szCs w:val="28"/>
        </w:rPr>
        <w:t>.</w:t>
      </w:r>
    </w:p>
    <w:p w:rsidR="005169A3" w:rsidRPr="00EB36CA" w:rsidRDefault="005169A3" w:rsidP="005169A3">
      <w:pPr>
        <w:pStyle w:val="23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spacing w:line="240" w:lineRule="atLeast"/>
        <w:jc w:val="both"/>
        <w:rPr>
          <w:sz w:val="28"/>
          <w:szCs w:val="28"/>
        </w:rPr>
      </w:pPr>
    </w:p>
    <w:p w:rsidR="005169A3" w:rsidRDefault="005169A3" w:rsidP="005169A3">
      <w:pPr>
        <w:pStyle w:val="23"/>
        <w:numPr>
          <w:ilvl w:val="0"/>
          <w:numId w:val="1"/>
        </w:numPr>
        <w:tabs>
          <w:tab w:val="left" w:pos="284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Заведующему кафедрой хирургических болезней № 1 Института НМФО </w:t>
      </w:r>
      <w:proofErr w:type="spellStart"/>
      <w:r>
        <w:rPr>
          <w:sz w:val="28"/>
          <w:szCs w:val="28"/>
        </w:rPr>
        <w:t>ВогГМУ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Веденину</w:t>
      </w:r>
      <w:proofErr w:type="spellEnd"/>
      <w:r>
        <w:rPr>
          <w:sz w:val="28"/>
          <w:szCs w:val="28"/>
        </w:rPr>
        <w:t xml:space="preserve"> Ю.И. </w:t>
      </w:r>
      <w:proofErr w:type="gramStart"/>
      <w:r w:rsidRPr="00C659CE">
        <w:rPr>
          <w:sz w:val="28"/>
          <w:szCs w:val="28"/>
        </w:rPr>
        <w:t>разместить</w:t>
      </w:r>
      <w:proofErr w:type="gramEnd"/>
      <w:r w:rsidRPr="00C659CE">
        <w:rPr>
          <w:sz w:val="28"/>
          <w:szCs w:val="28"/>
        </w:rPr>
        <w:t xml:space="preserve"> настоящий приказ в корне файлового хранилища </w:t>
      </w:r>
      <w:r>
        <w:rPr>
          <w:sz w:val="28"/>
          <w:szCs w:val="28"/>
        </w:rPr>
        <w:t>кафедры</w:t>
      </w:r>
      <w:r w:rsidRPr="00EB3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хирургических болезней №1 на </w:t>
      </w:r>
      <w:r w:rsidRPr="00EB36CA">
        <w:rPr>
          <w:sz w:val="28"/>
          <w:szCs w:val="28"/>
        </w:rPr>
        <w:t>главном сайте ФГБОУ ВО ВолгГМУ Минздрава России в срок до 28.03.2025</w:t>
      </w:r>
      <w:r>
        <w:rPr>
          <w:sz w:val="28"/>
          <w:szCs w:val="28"/>
        </w:rPr>
        <w:t>.</w:t>
      </w:r>
    </w:p>
    <w:p w:rsidR="005169A3" w:rsidRPr="00EB36CA" w:rsidRDefault="005169A3" w:rsidP="005169A3">
      <w:pPr>
        <w:pStyle w:val="23"/>
        <w:tabs>
          <w:tab w:val="left" w:pos="284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spacing w:line="240" w:lineRule="atLeast"/>
        <w:contextualSpacing/>
        <w:jc w:val="both"/>
        <w:rPr>
          <w:sz w:val="28"/>
          <w:szCs w:val="28"/>
        </w:rPr>
      </w:pPr>
    </w:p>
    <w:p w:rsidR="00F04814" w:rsidRDefault="005169A3" w:rsidP="005169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766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66AE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проректора по развитию регионального здравоохранения и медицинской деятельности </w:t>
      </w:r>
      <w:proofErr w:type="spellStart"/>
      <w:r w:rsidRPr="007766AE">
        <w:rPr>
          <w:rFonts w:ascii="Times New Roman" w:hAnsi="Times New Roman"/>
          <w:sz w:val="28"/>
          <w:szCs w:val="28"/>
        </w:rPr>
        <w:t>Барканову</w:t>
      </w:r>
      <w:proofErr w:type="spellEnd"/>
      <w:r w:rsidRPr="007766AE">
        <w:rPr>
          <w:rFonts w:ascii="Times New Roman" w:hAnsi="Times New Roman"/>
          <w:sz w:val="28"/>
          <w:szCs w:val="28"/>
        </w:rPr>
        <w:t xml:space="preserve"> О.Н</w:t>
      </w:r>
      <w:r>
        <w:rPr>
          <w:rFonts w:ascii="Times New Roman" w:hAnsi="Times New Roman"/>
          <w:sz w:val="28"/>
          <w:szCs w:val="28"/>
        </w:rPr>
        <w:t>.</w:t>
      </w:r>
    </w:p>
    <w:p w:rsidR="005169A3" w:rsidRDefault="005169A3" w:rsidP="00F0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4814" w:rsidRDefault="00F04814" w:rsidP="00F0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04814" w:rsidRDefault="00F04814" w:rsidP="00F048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</w:p>
    <w:tbl>
      <w:tblPr>
        <w:tblStyle w:val="af0"/>
        <w:tblW w:w="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5"/>
        <w:gridCol w:w="3798"/>
        <w:gridCol w:w="2327"/>
      </w:tblGrid>
      <w:tr w:rsidR="00F04814" w:rsidTr="009B3652">
        <w:trPr>
          <w:cantSplit/>
          <w:trHeight w:val="203"/>
        </w:trPr>
        <w:tc>
          <w:tcPr>
            <w:tcW w:w="3231" w:type="dxa"/>
            <w:vAlign w:val="bottom"/>
          </w:tcPr>
          <w:sdt>
            <w:sdtPr>
              <w:rPr>
                <w:rFonts w:ascii="Times New Roman" w:hAnsi="Times New Roman"/>
                <w:sz w:val="28"/>
                <w:szCs w:val="28"/>
              </w:rPr>
              <w:alias w:val="Должность подписал"/>
              <w:tag w:val="Должность подписал"/>
              <w:id w:val="-1540966334"/>
              <w:placeholder>
                <w:docPart w:val="667A2AEDAB0242F2A41D93663EF4CD3B"/>
              </w:placeholder>
            </w:sdtPr>
            <w:sdtContent>
              <w:p w:rsidR="00F04814" w:rsidRDefault="00F04814" w:rsidP="009B3652">
                <w:pPr>
                  <w:spacing w:after="0" w:line="240" w:lineRule="exact"/>
                  <w:ind w:left="-7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Первый проректор</w:t>
                </w:r>
              </w:p>
            </w:sdtContent>
          </w:sdt>
        </w:tc>
        <w:tc>
          <w:tcPr>
            <w:tcW w:w="3411" w:type="dxa"/>
            <w:vAlign w:val="bottom"/>
          </w:tcPr>
          <w:p w:rsidR="00F04814" w:rsidRDefault="00D035A0" w:rsidP="009B365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035A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0" type="#_x0000_t202" style="width:189.9pt;height:22.3pt;visibility:visible;mso-position-horizontal-relative:char;mso-position-vertical-relative:line;v-text-anchor:bottom" stroked="f">
                  <v:textbox inset="0,0,0,0">
                    <w:txbxContent>
                      <w:sdt>
                        <w:sdtPr>
                          <w:alias w:val="ЭЦП"/>
                          <w:tag w:val="ЭЦП"/>
                          <w:id w:val="568603642"/>
                          <w:lock w:val="contentLocked"/>
                          <w:placeholder>
                            <w:docPart w:val="C196E407DCB748B1A85F3CA31A998EB1"/>
                          </w:placeholder>
                          <w:showingPlcHdr/>
                        </w:sdtPr>
                        <w:sdtContent>
                          <w:p w:rsidR="001F352F" w:rsidRPr="00A424C0" w:rsidRDefault="001F352F" w:rsidP="001F352F">
                            <w:pPr>
                              <w:spacing w:after="0" w:line="240" w:lineRule="exact"/>
                              <w:rPr>
                                <w:rFonts w:ascii="Segoe UI Symbol" w:hAnsi="Segoe UI Symbo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37AD">
                              <w:rPr>
                                <w:rFonts w:ascii="Segoe UI Symbol" w:hAnsi="Segoe UI Symbol" w:cs="Segoe UI Emoji"/>
                                <w:color w:val="FFFFFF" w:themeColor="background1"/>
                                <w:sz w:val="28"/>
                                <w:szCs w:val="28"/>
                              </w:rPr>
                              <w:t>⚓</w:t>
                            </w:r>
                            <w:r w:rsidRPr="00A237AD">
                              <w:rPr>
                                <w:rFonts w:ascii="Segoe UI Symbol" w:hAnsi="Segoe UI Symbol"/>
                                <w:color w:val="FFFFFF" w:themeColor="background1"/>
                                <w:sz w:val="28"/>
                                <w:szCs w:val="28"/>
                              </w:rPr>
                              <w:t>^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2438" w:type="dxa"/>
            <w:vAlign w:val="bottom"/>
          </w:tcPr>
          <w:p w:rsidR="00F04814" w:rsidRDefault="00D035A0" w:rsidP="009B3652">
            <w:pPr>
              <w:spacing w:after="0" w:line="240" w:lineRule="exact"/>
              <w:ind w:right="4"/>
              <w:jc w:val="right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alias w:val="Имя подписал первая буква"/>
                <w:tag w:val="Имя подписал первая буква"/>
                <w:id w:val="1301647935"/>
                <w:placeholder>
                  <w:docPart w:val="667A2AEDAB0242F2A41D93663EF4CD3B"/>
                </w:placeholder>
              </w:sdtPr>
              <w:sdtContent>
                <w:r w:rsidR="00F04814">
                  <w:rPr>
                    <w:rFonts w:ascii="Times New Roman" w:hAnsi="Times New Roman"/>
                    <w:sz w:val="28"/>
                    <w:szCs w:val="28"/>
                  </w:rPr>
                  <w:t>А</w:t>
                </w:r>
              </w:sdtContent>
            </w:sdt>
            <w:r w:rsidR="00F04814">
              <w:rPr>
                <w:rFonts w:ascii="Times New Roman" w:hAnsi="Times New Roman"/>
                <w:sz w:val="28"/>
                <w:szCs w:val="28"/>
              </w:rPr>
              <w:t>.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alias w:val="Отчество подписал первая буква"/>
                <w:tag w:val="Отчество подписал первая буква"/>
                <w:id w:val="-1374622458"/>
                <w:placeholder>
                  <w:docPart w:val="667A2AEDAB0242F2A41D93663EF4CD3B"/>
                </w:placeholder>
              </w:sdtPr>
              <w:sdtContent>
                <w:r w:rsidR="00F04814">
                  <w:rPr>
                    <w:rFonts w:ascii="Times New Roman" w:hAnsi="Times New Roman"/>
                    <w:sz w:val="28"/>
                    <w:szCs w:val="28"/>
                  </w:rPr>
                  <w:t>Н</w:t>
                </w:r>
              </w:sdtContent>
            </w:sdt>
            <w:r w:rsidR="00F04814">
              <w:rPr>
                <w:rFonts w:ascii="Times New Roman" w:hAnsi="Times New Roman"/>
                <w:sz w:val="28"/>
                <w:szCs w:val="28"/>
              </w:rPr>
              <w:t>.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alias w:val="Фамилия подписал"/>
                <w:tag w:val="Фамилия подписал"/>
                <w:id w:val="540637719"/>
                <w:placeholder>
                  <w:docPart w:val="667A2AEDAB0242F2A41D93663EF4CD3B"/>
                </w:placeholder>
              </w:sdtPr>
              <w:sdtContent>
                <w:r w:rsidR="00F04814">
                  <w:rPr>
                    <w:rFonts w:ascii="Times New Roman" w:hAnsi="Times New Roman"/>
                    <w:sz w:val="28"/>
                    <w:szCs w:val="28"/>
                  </w:rPr>
                  <w:t>Акинчиц</w:t>
                </w:r>
              </w:sdtContent>
            </w:sdt>
          </w:p>
        </w:tc>
      </w:tr>
    </w:tbl>
    <w:p w:rsidR="00AF3150" w:rsidRDefault="00AF3150" w:rsidP="00AF3150">
      <w:pPr>
        <w:tabs>
          <w:tab w:val="left" w:pos="7938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sectPr w:rsidR="00AF3150" w:rsidSect="00AF3150">
      <w:headerReference w:type="first" r:id="rId7"/>
      <w:footerReference w:type="first" r:id="rId8"/>
      <w:pgSz w:w="11907" w:h="16840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9E" w:rsidRDefault="0074179E" w:rsidP="0037762C">
      <w:pPr>
        <w:spacing w:after="0" w:line="240" w:lineRule="auto"/>
      </w:pPr>
      <w:r>
        <w:separator/>
      </w:r>
    </w:p>
  </w:endnote>
  <w:endnote w:type="continuationSeparator" w:id="0">
    <w:p w:rsidR="0074179E" w:rsidRDefault="0074179E" w:rsidP="0037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noProof/>
      </w:rPr>
      <w:alias w:val="ФИО подготовил"/>
      <w:tag w:val="ФИО подготовил"/>
      <w:id w:val="8878258"/>
      <w:placeholder>
        <w:docPart w:val="8E363C7DB18A4F5B85E7E3E84AE5E5F3"/>
      </w:placeholder>
    </w:sdtPr>
    <w:sdtContent>
      <w:p w:rsidR="00F04814" w:rsidRDefault="00F04814" w:rsidP="00F04814">
        <w:pPr>
          <w:pStyle w:val="ae"/>
          <w:spacing w:line="240" w:lineRule="exact"/>
          <w:rPr>
            <w:rFonts w:ascii="Times New Roman" w:hAnsi="Times New Roman"/>
            <w:noProof/>
          </w:rPr>
        </w:pPr>
        <w:r>
          <w:rPr>
            <w:rFonts w:ascii="Times New Roman" w:hAnsi="Times New Roman"/>
            <w:noProof/>
          </w:rPr>
          <w:t>Ожогина Вероника Евгеньевна</w:t>
        </w:r>
      </w:p>
    </w:sdtContent>
  </w:sdt>
  <w:sdt>
    <w:sdtPr>
      <w:rPr>
        <w:rFonts w:ascii="Times New Roman" w:hAnsi="Times New Roman"/>
        <w:noProof/>
        <w:lang w:val="en-US"/>
      </w:rPr>
      <w:alias w:val="Номер подготовил"/>
      <w:tag w:val="Номер подготовил"/>
      <w:id w:val="-1728061719"/>
      <w:placeholder>
        <w:docPart w:val="8E363C7DB18A4F5B85E7E3E84AE5E5F3"/>
      </w:placeholder>
    </w:sdtPr>
    <w:sdtContent>
      <w:p w:rsidR="00F04814" w:rsidRPr="005169A3" w:rsidRDefault="005169A3" w:rsidP="00F04814">
        <w:pPr>
          <w:pStyle w:val="ae"/>
        </w:pPr>
        <w:r>
          <w:rPr>
            <w:rFonts w:ascii="Times New Roman" w:hAnsi="Times New Roman"/>
            <w:noProof/>
          </w:rPr>
          <w:t>38-54-66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9E" w:rsidRDefault="0074179E" w:rsidP="0037762C">
      <w:pPr>
        <w:spacing w:after="0" w:line="240" w:lineRule="auto"/>
      </w:pPr>
      <w:r>
        <w:separator/>
      </w:r>
    </w:p>
  </w:footnote>
  <w:footnote w:type="continuationSeparator" w:id="0">
    <w:p w:rsidR="0074179E" w:rsidRDefault="0074179E" w:rsidP="0037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9F" w:rsidRPr="00864E9F" w:rsidRDefault="00CD407D">
    <w:pPr>
      <w:pStyle w:val="ac"/>
      <w:rPr>
        <w:rFonts w:ascii="Times New Roman" w:hAnsi="Times New Roman"/>
        <w:sz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5759450" cy="3233420"/>
          <wp:effectExtent l="0" t="0" r="0" b="0"/>
          <wp:wrapNone/>
          <wp:docPr id="2" name="Рисунок 2" descr="C:\Users\kazemirova\AppData\Local\Microsoft\Windows\INetCache\Content.Word\6 Шапка - бланк приказа — без даты и номер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zemirova\AppData\Local\Microsoft\Windows\INetCache\Content.Word\6 Шапка - бланк приказа — без даты и номера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924" r="1299"/>
                  <a:stretch/>
                </pic:blipFill>
                <pic:spPr bwMode="auto">
                  <a:xfrm>
                    <a:off x="0" y="0"/>
                    <a:ext cx="5759450" cy="323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64E9F" w:rsidRPr="00864E9F" w:rsidRDefault="00864E9F">
    <w:pPr>
      <w:pStyle w:val="ac"/>
      <w:rPr>
        <w:rFonts w:ascii="Times New Roman" w:hAnsi="Times New Roman"/>
        <w:sz w:val="24"/>
      </w:rPr>
    </w:pPr>
  </w:p>
  <w:p w:rsidR="00864E9F" w:rsidRPr="00864E9F" w:rsidRDefault="00864E9F">
    <w:pPr>
      <w:pStyle w:val="ac"/>
      <w:rPr>
        <w:rFonts w:ascii="Times New Roman" w:hAnsi="Times New Roman"/>
        <w:sz w:val="24"/>
      </w:rPr>
    </w:pPr>
  </w:p>
  <w:p w:rsidR="00864E9F" w:rsidRPr="00864E9F" w:rsidRDefault="00864E9F">
    <w:pPr>
      <w:pStyle w:val="ac"/>
      <w:rPr>
        <w:rFonts w:ascii="Times New Roman" w:hAnsi="Times New Roman"/>
        <w:sz w:val="24"/>
      </w:rPr>
    </w:pPr>
  </w:p>
  <w:p w:rsidR="00864E9F" w:rsidRPr="00864E9F" w:rsidRDefault="00864E9F">
    <w:pPr>
      <w:pStyle w:val="ac"/>
      <w:rPr>
        <w:rFonts w:ascii="Times New Roman" w:hAnsi="Times New Roman"/>
        <w:sz w:val="24"/>
      </w:rPr>
    </w:pPr>
  </w:p>
  <w:p w:rsidR="00864E9F" w:rsidRPr="00864E9F" w:rsidRDefault="00864E9F" w:rsidP="009306CF">
    <w:pPr>
      <w:pStyle w:val="ac"/>
      <w:tabs>
        <w:tab w:val="clear" w:pos="4844"/>
        <w:tab w:val="clear" w:pos="9689"/>
        <w:tab w:val="left" w:pos="3104"/>
      </w:tabs>
      <w:rPr>
        <w:rFonts w:ascii="Times New Roman" w:hAnsi="Times New Roman"/>
        <w:sz w:val="24"/>
      </w:rPr>
    </w:pPr>
  </w:p>
  <w:p w:rsidR="00864E9F" w:rsidRPr="00864E9F" w:rsidRDefault="00864E9F">
    <w:pPr>
      <w:pStyle w:val="ac"/>
      <w:rPr>
        <w:rFonts w:ascii="Times New Roman" w:hAnsi="Times New Roman"/>
        <w:sz w:val="24"/>
      </w:rPr>
    </w:pPr>
  </w:p>
  <w:p w:rsidR="00864E9F" w:rsidRPr="00864E9F" w:rsidRDefault="00864E9F">
    <w:pPr>
      <w:pStyle w:val="ac"/>
      <w:rPr>
        <w:rFonts w:ascii="Times New Roman" w:hAnsi="Times New Roman"/>
        <w:sz w:val="24"/>
      </w:rPr>
    </w:pPr>
  </w:p>
  <w:p w:rsidR="00864E9F" w:rsidRPr="00864E9F" w:rsidRDefault="00864E9F" w:rsidP="009306CF">
    <w:pPr>
      <w:pStyle w:val="ac"/>
      <w:tabs>
        <w:tab w:val="clear" w:pos="4844"/>
        <w:tab w:val="clear" w:pos="9689"/>
        <w:tab w:val="left" w:pos="3600"/>
      </w:tabs>
      <w:rPr>
        <w:rFonts w:ascii="Times New Roman" w:hAnsi="Times New Roman"/>
        <w:sz w:val="24"/>
      </w:rPr>
    </w:pPr>
  </w:p>
  <w:p w:rsidR="00864E9F" w:rsidRPr="00864E9F" w:rsidRDefault="00864E9F" w:rsidP="00AF3150">
    <w:pPr>
      <w:pStyle w:val="ac"/>
      <w:jc w:val="center"/>
      <w:rPr>
        <w:rFonts w:ascii="Times New Roman" w:hAnsi="Times New Roman"/>
        <w:sz w:val="24"/>
      </w:rPr>
    </w:pPr>
  </w:p>
  <w:p w:rsidR="00864E9F" w:rsidRPr="00864E9F" w:rsidRDefault="00864E9F">
    <w:pPr>
      <w:pStyle w:val="ac"/>
      <w:rPr>
        <w:rFonts w:ascii="Times New Roman" w:hAnsi="Times New Roman"/>
        <w:sz w:val="24"/>
      </w:rPr>
    </w:pPr>
  </w:p>
  <w:p w:rsidR="00864E9F" w:rsidRPr="00864E9F" w:rsidRDefault="00864E9F">
    <w:pPr>
      <w:pStyle w:val="ac"/>
      <w:rPr>
        <w:rFonts w:ascii="Times New Roman" w:hAnsi="Times New Roman"/>
        <w:sz w:val="24"/>
      </w:rPr>
    </w:pPr>
  </w:p>
  <w:p w:rsidR="00864E9F" w:rsidRDefault="00864E9F">
    <w:pPr>
      <w:pStyle w:val="ac"/>
      <w:rPr>
        <w:rFonts w:ascii="Times New Roman" w:hAnsi="Times New Roman"/>
        <w:sz w:val="24"/>
      </w:rPr>
    </w:pPr>
  </w:p>
  <w:p w:rsidR="009306CF" w:rsidRDefault="009306CF">
    <w:pPr>
      <w:pStyle w:val="ac"/>
      <w:rPr>
        <w:rFonts w:ascii="Times New Roman" w:hAnsi="Times New Roman"/>
        <w:sz w:val="24"/>
      </w:rPr>
    </w:pPr>
  </w:p>
  <w:p w:rsidR="009306CF" w:rsidRPr="00864E9F" w:rsidRDefault="009306CF">
    <w:pPr>
      <w:pStyle w:val="ac"/>
      <w:rPr>
        <w:rFonts w:ascii="Times New Roman" w:hAnsi="Times New Roman"/>
        <w:sz w:val="24"/>
      </w:rPr>
    </w:pPr>
  </w:p>
  <w:p w:rsidR="00864E9F" w:rsidRDefault="00864E9F">
    <w:pPr>
      <w:pStyle w:val="ac"/>
      <w:rPr>
        <w:rFonts w:ascii="Times New Roman" w:hAnsi="Times New Roman"/>
        <w:sz w:val="24"/>
      </w:rPr>
    </w:pPr>
  </w:p>
  <w:p w:rsidR="009306CF" w:rsidRPr="00864E9F" w:rsidRDefault="009306CF">
    <w:pPr>
      <w:pStyle w:val="ac"/>
      <w:rPr>
        <w:rFonts w:ascii="Times New Roman" w:hAnsi="Times New Roman"/>
        <w:sz w:val="24"/>
      </w:rPr>
    </w:pPr>
  </w:p>
  <w:p w:rsidR="00864E9F" w:rsidRPr="00864E9F" w:rsidRDefault="00864E9F">
    <w:pPr>
      <w:pStyle w:val="ac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77011"/>
    <w:multiLevelType w:val="hybridMultilevel"/>
    <w:tmpl w:val="263A0A86"/>
    <w:lvl w:ilvl="0" w:tplc="F44E166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F04DC"/>
    <w:rsid w:val="00034C22"/>
    <w:rsid w:val="000537CB"/>
    <w:rsid w:val="000E1D63"/>
    <w:rsid w:val="00113D3A"/>
    <w:rsid w:val="001C0D1F"/>
    <w:rsid w:val="001D6171"/>
    <w:rsid w:val="001F352F"/>
    <w:rsid w:val="002B4BFB"/>
    <w:rsid w:val="002F2BD4"/>
    <w:rsid w:val="00323DDC"/>
    <w:rsid w:val="00342CCE"/>
    <w:rsid w:val="0037762C"/>
    <w:rsid w:val="004C5203"/>
    <w:rsid w:val="005169A3"/>
    <w:rsid w:val="00574522"/>
    <w:rsid w:val="00583F58"/>
    <w:rsid w:val="0062444C"/>
    <w:rsid w:val="006A22A5"/>
    <w:rsid w:val="006D623C"/>
    <w:rsid w:val="0074179E"/>
    <w:rsid w:val="008062CB"/>
    <w:rsid w:val="008211DA"/>
    <w:rsid w:val="00821AB6"/>
    <w:rsid w:val="00864E9F"/>
    <w:rsid w:val="00887757"/>
    <w:rsid w:val="008F04DC"/>
    <w:rsid w:val="009306CF"/>
    <w:rsid w:val="009A7AFD"/>
    <w:rsid w:val="009C7B7C"/>
    <w:rsid w:val="00A30C6C"/>
    <w:rsid w:val="00A60739"/>
    <w:rsid w:val="00A76C0E"/>
    <w:rsid w:val="00AF3150"/>
    <w:rsid w:val="00B64C96"/>
    <w:rsid w:val="00B9422D"/>
    <w:rsid w:val="00C0302D"/>
    <w:rsid w:val="00CB6DD5"/>
    <w:rsid w:val="00CD407D"/>
    <w:rsid w:val="00CF3731"/>
    <w:rsid w:val="00D035A0"/>
    <w:rsid w:val="00DF1C5E"/>
    <w:rsid w:val="00E16C6D"/>
    <w:rsid w:val="00E9207A"/>
    <w:rsid w:val="00EE60F7"/>
    <w:rsid w:val="00F00456"/>
    <w:rsid w:val="00F04814"/>
    <w:rsid w:val="00F13DF7"/>
    <w:rsid w:val="00F34AB2"/>
    <w:rsid w:val="00F74C2E"/>
    <w:rsid w:val="00FD3F84"/>
    <w:rsid w:val="00FE536A"/>
    <w:rsid w:val="00FF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2C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F04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D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D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D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D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4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4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4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4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4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4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4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8F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a6">
    <w:name w:val="Подзаголовок Знак"/>
    <w:basedOn w:val="a0"/>
    <w:link w:val="a5"/>
    <w:uiPriority w:val="11"/>
    <w:rsid w:val="008F0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4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8F04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4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character" w:styleId="a8">
    <w:name w:val="Intense Emphasis"/>
    <w:basedOn w:val="a0"/>
    <w:uiPriority w:val="21"/>
    <w:qFormat/>
    <w:rsid w:val="008F04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F04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04DC"/>
    <w:rPr>
      <w:b/>
      <w:bCs/>
      <w:smallCaps/>
      <w:color w:val="2F5496" w:themeColor="accent1" w:themeShade="BF"/>
      <w:spacing w:val="5"/>
    </w:rPr>
  </w:style>
  <w:style w:type="character" w:customStyle="1" w:styleId="71">
    <w:name w:val="Основной текст (7)_"/>
    <w:link w:val="72"/>
    <w:rsid w:val="0037762C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7762C"/>
    <w:pPr>
      <w:widowControl w:val="0"/>
      <w:shd w:val="clear" w:color="auto" w:fill="FFFFFF"/>
      <w:spacing w:after="160" w:line="240" w:lineRule="auto"/>
    </w:pPr>
    <w:rPr>
      <w:rFonts w:ascii="Times New Roman" w:eastAsiaTheme="minorHAnsi" w:hAnsi="Times New Roman" w:cstheme="minorBidi"/>
      <w:kern w:val="2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3776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762C"/>
    <w:rPr>
      <w:rFonts w:ascii="Calibri" w:eastAsia="Times New Roman" w:hAnsi="Calibri" w:cs="Times New Roman"/>
      <w:kern w:val="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3776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762C"/>
    <w:rPr>
      <w:rFonts w:ascii="Calibri" w:eastAsia="Times New Roman" w:hAnsi="Calibri" w:cs="Times New Roman"/>
      <w:kern w:val="0"/>
      <w:lang w:val="ru-RU" w:eastAsia="ru-RU"/>
    </w:rPr>
  </w:style>
  <w:style w:type="table" w:styleId="af0">
    <w:name w:val="Table Grid"/>
    <w:basedOn w:val="a1"/>
    <w:uiPriority w:val="39"/>
    <w:rsid w:val="0034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0537CB"/>
    <w:rPr>
      <w:color w:val="666666"/>
    </w:rPr>
  </w:style>
  <w:style w:type="paragraph" w:styleId="af2">
    <w:name w:val="Balloon Text"/>
    <w:basedOn w:val="a"/>
    <w:link w:val="af3"/>
    <w:uiPriority w:val="99"/>
    <w:semiHidden/>
    <w:unhideWhenUsed/>
    <w:rsid w:val="0051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69A3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styleId="23">
    <w:name w:val="Body Text 2"/>
    <w:basedOn w:val="a"/>
    <w:link w:val="24"/>
    <w:rsid w:val="005169A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169A3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819044DCE348B2956D033ED7895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8A0FE-B568-4B85-8C28-0052A8F5E6B0}"/>
      </w:docPartPr>
      <w:docPartBody>
        <w:p w:rsidR="00234C49" w:rsidRDefault="009874CB" w:rsidP="009874CB">
          <w:pPr>
            <w:pStyle w:val="37819044DCE348B2956D033ED7895E7F"/>
          </w:pPr>
          <w:r w:rsidRPr="00CA23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747F595A6E471187FC8E60575F2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94E359-5478-4324-8866-13E293663531}"/>
      </w:docPartPr>
      <w:docPartBody>
        <w:p w:rsidR="00234C49" w:rsidRDefault="009874CB" w:rsidP="009874CB">
          <w:pPr>
            <w:pStyle w:val="8D747F595A6E471187FC8E60575F2D84"/>
          </w:pPr>
          <w:r w:rsidRPr="00CA23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797271F5E04B0E85817214B36A5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6CE2-A4D7-4C4A-9268-A97B4D334623}"/>
      </w:docPartPr>
      <w:docPartBody>
        <w:p w:rsidR="00234C49" w:rsidRDefault="009874CB" w:rsidP="009874CB">
          <w:pPr>
            <w:pStyle w:val="0A797271F5E04B0E85817214B36A5426"/>
          </w:pPr>
          <w:r w:rsidRPr="00CA23E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7A2AEDAB0242F2A41D93663EF4C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071CC-73C6-4045-80C9-D9F60A493D76}"/>
      </w:docPartPr>
      <w:docPartBody>
        <w:p w:rsidR="00234C49" w:rsidRDefault="009874CB" w:rsidP="009874CB">
          <w:pPr>
            <w:pStyle w:val="667A2AEDAB0242F2A41D93663EF4CD3B"/>
          </w:pPr>
          <w:r w:rsidRPr="00211D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363C7DB18A4F5B85E7E3E84AE5E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7D1E2-38D6-454A-BD1F-44E236C60960}"/>
      </w:docPartPr>
      <w:docPartBody>
        <w:p w:rsidR="00234C49" w:rsidRDefault="009874CB" w:rsidP="009874CB">
          <w:pPr>
            <w:pStyle w:val="8E363C7DB18A4F5B85E7E3E84AE5E5F3"/>
          </w:pPr>
          <w:r w:rsidRPr="00211D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96E407DCB748B1A85F3CA31A998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24343-B653-4B9B-88D6-54BE1731110B}"/>
      </w:docPartPr>
      <w:docPartBody>
        <w:p w:rsidR="002A4781" w:rsidRDefault="002A4781" w:rsidP="002A4781">
          <w:pPr>
            <w:pStyle w:val="C196E407DCB748B1A85F3CA31A998EB12"/>
          </w:pPr>
          <w:r w:rsidRPr="00A237AD">
            <w:rPr>
              <w:rFonts w:ascii="Segoe UI Symbol" w:hAnsi="Segoe UI Symbol" w:cs="Segoe UI Emoji"/>
              <w:color w:val="FFFFFF" w:themeColor="background1"/>
              <w:sz w:val="28"/>
              <w:szCs w:val="28"/>
            </w:rPr>
            <w:t>⚓</w:t>
          </w:r>
          <w:r w:rsidRPr="00A237AD">
            <w:rPr>
              <w:rFonts w:ascii="Segoe UI Symbol" w:hAnsi="Segoe UI Symbol"/>
              <w:color w:val="FFFFFF" w:themeColor="background1"/>
              <w:sz w:val="28"/>
              <w:szCs w:val="28"/>
            </w:rPr>
            <w:t>^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874CB"/>
    <w:rsid w:val="002273E1"/>
    <w:rsid w:val="00234C49"/>
    <w:rsid w:val="002A4781"/>
    <w:rsid w:val="002C4237"/>
    <w:rsid w:val="00351012"/>
    <w:rsid w:val="005A14CD"/>
    <w:rsid w:val="006D623C"/>
    <w:rsid w:val="00923732"/>
    <w:rsid w:val="009874CB"/>
    <w:rsid w:val="009C7B7C"/>
    <w:rsid w:val="00A60739"/>
    <w:rsid w:val="00A76C0E"/>
    <w:rsid w:val="00DC752C"/>
    <w:rsid w:val="00EF79C1"/>
    <w:rsid w:val="00F1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4781"/>
    <w:rPr>
      <w:color w:val="666666"/>
    </w:rPr>
  </w:style>
  <w:style w:type="paragraph" w:customStyle="1" w:styleId="37819044DCE348B2956D033ED7895E7F">
    <w:name w:val="37819044DCE348B2956D033ED7895E7F"/>
    <w:rsid w:val="009874CB"/>
  </w:style>
  <w:style w:type="paragraph" w:customStyle="1" w:styleId="8D747F595A6E471187FC8E60575F2D84">
    <w:name w:val="8D747F595A6E471187FC8E60575F2D84"/>
    <w:rsid w:val="009874CB"/>
  </w:style>
  <w:style w:type="paragraph" w:customStyle="1" w:styleId="0A797271F5E04B0E85817214B36A5426">
    <w:name w:val="0A797271F5E04B0E85817214B36A5426"/>
    <w:rsid w:val="009874CB"/>
  </w:style>
  <w:style w:type="paragraph" w:customStyle="1" w:styleId="667A2AEDAB0242F2A41D93663EF4CD3B">
    <w:name w:val="667A2AEDAB0242F2A41D93663EF4CD3B"/>
    <w:rsid w:val="009874CB"/>
  </w:style>
  <w:style w:type="paragraph" w:customStyle="1" w:styleId="C196E407DCB748B1A85F3CA31A998EB12">
    <w:name w:val="C196E407DCB748B1A85F3CA31A998EB12"/>
    <w:rsid w:val="002A478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</w:rPr>
  </w:style>
  <w:style w:type="paragraph" w:customStyle="1" w:styleId="8E363C7DB18A4F5B85E7E3E84AE5E5F3">
    <w:name w:val="8E363C7DB18A4F5B85E7E3E84AE5E5F3"/>
    <w:rsid w:val="009874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Zimin</dc:creator>
  <cp:keywords/>
  <dc:description/>
  <cp:lastModifiedBy>Пользователь Windows</cp:lastModifiedBy>
  <cp:revision>6</cp:revision>
  <dcterms:created xsi:type="dcterms:W3CDTF">2025-03-07T10:36:00Z</dcterms:created>
  <dcterms:modified xsi:type="dcterms:W3CDTF">2025-03-14T12:42:00Z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подписал">
    <vt:lpwstr>ezk1NzBlNTE3LTdhYjctNGYyMy1hOTU5LTM2NTI3MTVlZmFkMzphOGNjNWMyYS1jZjg5LTQ2MTEtYTRmNC01MjQ5NzVhZDZhYmJ9LT57Yjc5MDU1MTYtMmJlNS00OTMxLTk2MWMtY2IzOGQ1Njc3NTY1OmI2MWVlNDk4LWZkYzctNDAwOS04NTdiLTRkNzcwMjBkYWJmOH0=</vt:lpwstr>
  </property>
  <property fmtid="{D5CDD505-2E9C-101B-9397-08002B2CF9AE}" pid="3" name="TPL_Содержание">
    <vt:lpwstr>ezk1NzBlNTE3LTdhYjctNGYyMy1hOTU5LTM2NTI3MTVlZmFkMzo0YmMzOWVmYi0xZjQ2LTRhMWUtOGI4Yy0wNGYyYjkwZDZhOGJ9</vt:lpwstr>
  </property>
  <property fmtid="{D5CDD505-2E9C-101B-9397-08002B2CF9AE}" pid="4" name="TPL_Имя подписал первая буква">
    <vt:lpwstr>ezk1NzBlNTE3LTdhYjctNGYyMy1hOTU5LTM2NTI3MTVlZmFkMzphOGNjNWMyYS1jZjg5LTQ2MTEtYTRmNC01MjQ5NzVhZDZhYmJ9LT57Yjc5MDU1MTYtMmJlNS00OTMxLTk2MWMtY2IzOGQ1Njc3NTY1OjY1NWE3OTlmLTQyMGYtNGFmZC05ZjgzLTVkZWZlYWJlNzhhM30tPntmNTUwOWNkYy1hYzBjLTQ1MDctYTRkMy02MWQ3YTBhOWI2ZjY</vt:lpwstr>
  </property>
  <property fmtid="{D5CDD505-2E9C-101B-9397-08002B2CF9AE}" pid="5" name="TPL_Отчество подписал первая буква">
    <vt:lpwstr>ezk1NzBlNTE3LTdhYjctNGYyMy1hOTU5LTM2NTI3MTVlZmFkMzphOGNjNWMyYS1jZjg5LTQ2MTEtYTRmNC01MjQ5NzVhZDZhYmJ9LT57Yjc5MDU1MTYtMmJlNS00OTMxLTk2MWMtY2IzOGQ1Njc3NTY1OjY1NWE3OTlmLTQyMGYtNGFmZC05ZjgzLTVkZWZlYWJlNzhhM30tPntmNTUwOWNkYy1hYzBjLTQ1MDctYTRkMy02MWQ3YTBhOWI2ZjY</vt:lpwstr>
  </property>
  <property fmtid="{D5CDD505-2E9C-101B-9397-08002B2CF9AE}" pid="6" name="TPL_Фамилия подписал">
    <vt:lpwstr>ezk1NzBlNTE3LTdhYjctNGYyMy1hOTU5LTM2NTI3MTVlZmFkMzphOGNjNWMyYS1jZjg5LTQ2MTEtYTRmNC01MjQ5NzVhZDZhYmJ9LT57Yjc5MDU1MTYtMmJlNS00OTMxLTk2MWMtY2IzOGQ1Njc3NTY1OjY1NWE3OTlmLTQyMGYtNGFmZC05ZjgzLTVkZWZlYWJlNzhhM30tPntmNTUwOWNkYy1hYzBjLTQ1MDctYTRkMy02MWQ3YTBhOWI2ZjY</vt:lpwstr>
  </property>
  <property fmtid="{D5CDD505-2E9C-101B-9397-08002B2CF9AE}" pid="7" name="TPL_ФИО подготовил">
    <vt:lpwstr>ezk1NzBlNTE3LTdhYjctNGYyMy1hOTU5LTM2NTI3MTVlZmFkMzo0YmM5OGY3NS0xMGEwLTRkNTQtOWY1YS0yYjg4Mzg4Mzc2YjJ9LT5GdWxsTmFtZQ==</vt:lpwstr>
  </property>
  <property fmtid="{D5CDD505-2E9C-101B-9397-08002B2CF9AE}" pid="8" name="TPL_Номер подготовил">
    <vt:lpwstr>ezk1NzBlNTE3LTdhYjctNGYyMy1hOTU5LTM2NTI3MTVlZmFkMzo0YmM5OGY3NS0xMGEwLTRkNTQtOWY1YS0yYjg4Mzg4Mzc2YjJ9LT57Yjc5MDU1MTYtMmJlNS00OTMxLTk2MWMtY2IzOGQ1Njc3NTY1OjY1NWE3OTlmLTQyMGYtNGFmZC05ZjgzLTVkZWZlYWJlNzhhM30tPntmNTUwOWNkYy1hYzBjLTQ1MDctYTRkMy02MWQ3YTBhOWI2ZjY</vt:lpwstr>
  </property>
</Properties>
</file>